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REGULAMIN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ZORGANIZOWANYCH WYJAZDÓW NA BASEN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 ZESPOLE SZKÓŁ I PLACÓWEK OŚWIATOWYCH NR 5 W POZNANIU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Podstawa prawna: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 Ministra Edukacji Narodowej z 25 maja 2018 r. w sprawie warunków i sposobu organizowania przez publiczne przedszkola, szkoły i placówki krajoznawstwa i turystyki (Dz.U. z 2018 r. poz. 1055) – § 2.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 Ministra Edukacji Narodowej i Sportu z 31 grudnia 2002 r. w sprawie bezpieczeństwa i higieny w publicznych i niepublicznych szkołach i placówkach (Dz.U. z 2020 r. poz. 1604) - § 2a ust. 2. </w:t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 </w:t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POSTANOWIENIA OGÓLNE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Organizatorem wyjazdów jest Szkoła Podstawowa nr 53 im. P. E. Strzeleckiego przy Zespole Szkół i Placówek Oświatowych nr 5 z siedzibą przy ul. Głuszyna 187 w Poznaniu reprezentowana przez dyrektora Katarzynę Ficer.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Uczestnikiem zajęć jest uczeń klasy drugiej lub trzeciej uczęszczający do Szkoły Podstawowej nr 53 im. P. E. Strzeleckiego reprezentowany przez rodzica/opiekuna prawnego.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Zajęcia na basenie organizowane są w ramach zajęć świetlicowych i odbywają się na Termach Maltańskich, ul.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Termalna 1, 61-028 Poznań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Zaplanowany jest wyjazd raz w tygodniu w środę począwszy od 01.10.2025 do  27.05.2026 r. Przerwa na wyjazdy przewidziana jest w czasie świąt i ferii zimowych.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Nauka pływania na basenie stanowi dodatkową ofertę szkoły przeznaczoną dla uczniów klas drugich i trzecich Szkoły Podstawowej nr 53 im. Pawła Edmunda Strzeleckiego w Poznaniu.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Zajęcia są dostosowane do możliwości i umiejętności uczniów.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Zajęcia prowadzone są przez instruktora posiadającego odpowiednie uprawnienia.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Koszty zorganizowanych zajęć pokrywają rodzice/opiekunowie zapisanych na zajęcia uczniów.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Zajęcia prowadzone na basenie są bezpłatne.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Koszt wynajęcia torów w celu nauki pływania pokrywa  Fundacja AWF z programu 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single"/>
            <w:vertAlign w:val="baseline"/>
            <w:rtl w:val="0"/>
          </w:rPr>
          <w:t xml:space="preserve">„Nauki pływania dla dzieci szkół podstawowych  Miasta Poznania”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 </w:t>
      </w:r>
    </w:p>
    <w:p w:rsidR="00000000" w:rsidDel="00000000" w:rsidP="00000000" w:rsidRDefault="00000000" w:rsidRPr="00000000" w14:paraId="00000015">
      <w:pPr>
        <w:ind w:left="3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ZASADY ORGANIZACYJNE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Wszyscy uczniowie uczestniczący w zajęciach tworzą wspólną grupę zorganizowaną.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Opiekę nad uczniami sprawują wyznaczeni nauczyciele.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jednego opiekuna grupy nie może przypadać więcej niż 15 uczniów.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Uczniowie na basen wyruszają autobusem ze szkoły i po zajęciach wracają autobusem do szkoły. </w:t>
      </w:r>
    </w:p>
    <w:p w:rsidR="00000000" w:rsidDel="00000000" w:rsidP="00000000" w:rsidRDefault="00000000" w:rsidRPr="00000000" w14:paraId="0000001A">
      <w:pPr>
        <w:ind w:left="3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 </w:t>
      </w:r>
    </w:p>
    <w:p w:rsidR="00000000" w:rsidDel="00000000" w:rsidP="00000000" w:rsidRDefault="00000000" w:rsidRPr="00000000" w14:paraId="0000001B">
      <w:pPr>
        <w:ind w:left="3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ZADANIA OPIEKUNA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Zapoznaje uczestników zajęć z zasadami bezpieczeństwa oraz nadzoruje ich przestrzeganie.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Zapoznaje uczniów z regulaminem basenu.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Sprawdza stan liczbowy grupy i odnotowuje w karcie wycieczki.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Sprawuje stały nadzór nad grupą i ponosi odpowiedzialność za jej bezpieczeństwo </w:t>
        <w:br w:type="textWrapping"/>
        <w:t xml:space="preserve">we wszystkich pomieszczeniach Kompleksu.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Opiekun grupy przebywa razem z grupą oraz kontroluje jej uczestników. </w:t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ODPOWIEDZIALNOŚĆ OPIEKUNA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Opiekun grupy jest odpowiedzialny za zgłoszenie każdego wypadku mającego miejsce w czasie przebywania grupy na terenie Kompleksu.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Opiekun nie ponosi odpowiedzialności za rzeczy pozostawione przez uczniów na pływalni, </w:t>
        <w:br w:type="textWrapping"/>
        <w:t xml:space="preserve">w autobusie.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dobór ćwiczeń i ich konsekwencje podczas nauki pływania odpowiada instruktor prowadzący zajęcia z daną grupą. </w:t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5 </w:t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ZADANIA UCZNIÓW – UCZESTNIKÓW ZAJĘĆ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Uczestnicy słuchają nauczycieli oraz opiekunów, którzy sprawują opiekę podczas wyjazdu na basen oraz instruktorów pływania i ratowników pływalni.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Uczestnicy zapoznają się z zasadami bezpieczeństwa obowiązującymi podczas wyjazdów na basen i bezwzględnie przestrzegają regulaminu.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Poruszają się w parach, zgodnie z zasadami podanymi przez opiekunów.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Utrzymują porządek w autobusie oraz na pływalni, ze szczególnym uwzględnieniem szatni.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Samodzielnie dbają o swoje rzeczy, biorą odpowiedzialność za ich pakowanie i zabieranie </w:t>
        <w:br w:type="textWrapping"/>
        <w:t xml:space="preserve">po zajęciach.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Podczas pobytu na pływalni uczniów obowiązują postanowienia regulaminu basenu.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Uczniowie informują opiekuna/instruktora o zamiarze wyjścia do toalety oraz o wszelkich sytuacjach mogących zagrażać bezpieczeństwu uczniów. </w:t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6 </w:t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ZADANIA RODZICÓW/OPIEKUNÓW PRAWNYCH UCZNIÓW KORZYSTAJĄCYCH Z NAUKI PŁYWANIA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Zapoznanie się z zasadami bezpieczeństwa obowiązującymi podczas wyjazdu na basen.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Podpisanie umowy wyjazdów na basen obowiązującej w danym roku szkolnym.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Zapoznanie się z harmonogramem wyjazdów.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Wypełnienie oświadczenia o przeciwwskazaniach zdrowotnych do udziału w zajęciach nauki pływania.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Dostarczenie do sekretariatu szkoły kopii polisy ubezpieczenia dziecka (NW) do dn. 20. Września.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Współdziałanie z opiekunem – nauczycielem w zakresie realizacji zadań i harmonogramem wyjazdu na basen.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Informowanie opiekuna o wszelkich objawach złego </w:t>
      </w:r>
      <w:r w:rsidDel="00000000" w:rsidR="00000000" w:rsidRPr="00000000">
        <w:rPr>
          <w:rtl w:val="0"/>
        </w:rPr>
        <w:t xml:space="preserve">stanu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zdrowia, o chorobach skóry, alergiach, skaleczeniach oraz chorobach zakaźnych.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Zadbanie o przygotowanie przyborów dziecka na basen ( ręcznik, strój kąpielowy, klapki, czepek itp.).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7</w:t>
      </w:r>
    </w:p>
    <w:p w:rsidR="00000000" w:rsidDel="00000000" w:rsidP="00000000" w:rsidRDefault="00000000" w:rsidRPr="00000000" w14:paraId="0000003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OPŁATY ZA ZAJĘCIA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Koszty zorganizowanych zajęć (instruktora nauki pływania oraz wynajem autokaru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pokrywają rodzice/opiekunowie zapisanych na zajęcia uczniów.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Rodzice w okresie od października do maja  dokonują opłat w stawce w przeliczeniu na dziecko: 130 zł za miesiąc niezależnie od liczby wyjazdów, w których uczestniczy uczestnik.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Każdy przelew powinien zawierać następujące informacje: OPŁATA ZA BASEN, imię i nazwisko ucznia, klasa, okres opłaty.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Wpłat należy dokonywać u skarbnika klasowego wg harmonogramu: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- 5 października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r.: 390 zł za uczestnika,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- 5 stycznia 202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r.: 390 zł za uczestnika,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- 5 kwietnia 202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r.: 260 zł za uczestnika.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wpłat w kwotach innych niż opisanych w § 7 p. 4. należy ich dokonać nie później niż do 5.dnia każdego miesiąca w kwocie </w:t>
      </w:r>
      <w:r w:rsidDel="00000000" w:rsidR="00000000" w:rsidRPr="00000000">
        <w:rPr>
          <w:rtl w:val="0"/>
        </w:rPr>
        <w:t xml:space="preserve">nie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mniejszej niż 130 zł.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Skarbnik dokonuje wpłaty na konto PKO BP 73 1020 4027 0000 1302 1444 2851 do 10 dnia wg harmonogramu § 7 p. 4.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opóźnienia w zapłacie ww. należności Organizator ma prawo naliczyć maksymalne odsetki za opóźnienie.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8 </w:t>
      </w:r>
    </w:p>
    <w:p w:rsidR="00000000" w:rsidDel="00000000" w:rsidP="00000000" w:rsidRDefault="00000000" w:rsidRPr="00000000" w14:paraId="0000004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ZASADY ZACHOWANIA NA BASENIE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Osoby udające się do przebieralni obowiązuje zmiana obuwia.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obiekcie kąpielowym poruszamy się ostrożnie i powoli, tylko w klapkach kąpielowych.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hali basenowej obowiązuje strój kąpielowy oraz czepek szczelnie przylegający do głowy, podpisany imieniem dziecka.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Zabrania się posiadania w wodzie takich przedmiotów jak: zegarki, bransoletki, łańcuszki, itp.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halę basenową wszyscy uczestnicy grupy wchodzą równocześnie pod nadzorem opiekunów </w:t>
        <w:br w:type="textWrapping"/>
        <w:t xml:space="preserve">i zostają przekazani instruktorom.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pływalni obowiązuje zachowanie porządku, czystości, spokoju, ciszy i bezwzględnego podporządkowania się decyzjom prowadzącego zajęcia /instruktora/ i ratownika.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Zabrania się w szczególności: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wchodzenia do wody bez zezwolenia,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biegania na basenie, w szatniach i pod prysznicami,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skakania do wody z brzegów basenów, ze słupków startowych bez zgody i nadzoru ratownika,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popychania, wrzucania i wciągania do wody osoby stojące na brzegu basenu,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zanurzania, przytrzymywania pod wodą innych użytkowników basenów,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nurkowania oraz wykonywania ćwiczeń bezdechowych bez zezwolenia i nadzoru ratownika,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niszczenia urządzeń i sprzętu pływalni oraz zaśmiecania i brudzenia na terenie pływalni.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szkody wyrządzone na pływalni odpowiedzialność materialną ponoszą rodzice/opiekunowie uczniów.</w:t>
      </w:r>
    </w:p>
    <w:p w:rsidR="00000000" w:rsidDel="00000000" w:rsidP="00000000" w:rsidRDefault="00000000" w:rsidRPr="00000000" w14:paraId="00000059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9 </w:t>
      </w:r>
    </w:p>
    <w:p w:rsidR="00000000" w:rsidDel="00000000" w:rsidP="00000000" w:rsidRDefault="00000000" w:rsidRPr="00000000" w14:paraId="0000005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ZASADY ZACHOWANIA W AUTOBUSIE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Wsiadanie do autobusu i wysiadanie z niego jest dozwolone tylko w momencie całkowitego zatrzymania się pojazdu oraz w miejscu wyznaczonym przez kierowcę, za zgodą opiekuna.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autobusie obowiązuje zakaz: spożywania posiłków i napojów, śmiecenia, niewłaściwego użytkowania siedzisk - wchodzenia butami na siedziska, klęczenia na siedzisku, opierania stóp </w:t>
        <w:br w:type="textWrapping"/>
        <w:t xml:space="preserve">o oparcia siedziska itp., niszczenia elementów wyposażenia, chodzenia po autobusie w trakcie jazdy.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autobusie zajmujemy miejsca siedzące przeznaczone dla pasażerów. Każdy pasażer zajmuje jedno miejsce. Zabrania się zajmowania jednego miejsca przez dwóch pasażerów.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zajęciu miejsca należy obowiązkowo zapiąć pasy bezpieczeństwa, w które wyposażony jest autobus.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Kierowca oraz opiekunowie nie ponoszą odpowiedzialności za upadek i uszkodzenia pasażera wynikające z nieprzestrzegania zasad.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 wyjściem z autobusu opiekunowie są zobowiązani sprawdzić czy uczniowie pozostawili porządek.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10</w:t>
      </w:r>
    </w:p>
    <w:p w:rsidR="00000000" w:rsidDel="00000000" w:rsidP="00000000" w:rsidRDefault="00000000" w:rsidRPr="00000000" w14:paraId="0000006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POSTANOWIENIA KOŃCOWE</w:t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  <w:t xml:space="preserve">1.Niniejszy Regulamin posiada następujące załączniki: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 wyjazdów na basen,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Harmonogram wyjazdów na basen,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o przeciwwskazaniach zdrowotnych do udziału w zajęciach nauki pływania.</w:t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  <w:t xml:space="preserve">2.Organizator zastrzega sobie prawo do dokonywania zmian w Regulaminie i powiadamiania o nich rodziców/opiekunów prawnych uczestników. </w:t>
      </w:r>
    </w:p>
    <w:p w:rsidR="00000000" w:rsidDel="00000000" w:rsidP="00000000" w:rsidRDefault="00000000" w:rsidRPr="00000000" w14:paraId="0000006A">
      <w:pPr>
        <w:jc w:val="both"/>
        <w:rPr/>
      </w:pPr>
      <w:bookmarkStart w:colFirst="0" w:colLast="0" w:name="_heading=h.14yarwkeiilk" w:id="0"/>
      <w:bookmarkEnd w:id="0"/>
      <w:r w:rsidDel="00000000" w:rsidR="00000000" w:rsidRPr="00000000">
        <w:rPr>
          <w:rtl w:val="0"/>
        </w:rPr>
        <w:t xml:space="preserve">3. Niniejszy Regulamin wchodzi w życie z dniem 04.09.2025 r.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B322E6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B322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B322E6"/>
    <w:rPr>
      <w:color w:val="605e5c"/>
      <w:shd w:color="auto" w:fill="e1dfdd" w:val="clear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88238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88238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ogle.com/maps/place/data=!4m2!3m1!1s0x47045b9e486c24bf:0xdee74a7685e6a556?sa=X&amp;ved=1t:8290&amp;ictx=111" TargetMode="External"/><Relationship Id="rId8" Type="http://schemas.openxmlformats.org/officeDocument/2006/relationships/hyperlink" Target="http://naukaplywania.awf.pozna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rsHUW+88vPGJvRPnTLBSU6Ff/Q==">CgMxLjAyDmguMTR5YXJ3a2VpaWxrOAByITExWDdRWkFPX3hmQWQ0bFBkUHRaMkdiS0JycmNyOGdJNQ==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2024-07-23T08:40:00Z</dcterms:created>
  <dc:creator>Patrycja Simińska</dc:creator>
</cp:coreProperties>
</file>